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4CB4" w:rsidRPr="004174C4" w:rsidRDefault="00EE4CB4" w:rsidP="003C3600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2" o:spid="_x0000_s1026" type="#_x0000_t202" style="position:absolute;margin-left:198pt;margin-top:0;width:71.95pt;height:56.2pt;z-index:251658240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" strokecolor="white">
            <v:textbox style="mso-fit-shape-to-text:t">
              <w:txbxContent>
                <w:p w:rsidR="00EE4CB4" w:rsidRDefault="00EE4CB4" w:rsidP="003C3600">
                  <w:r w:rsidRPr="004A6653">
                    <w:rPr>
                      <w:noProof/>
                      <w:sz w:val="20"/>
                      <w:szCs w:val="20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Рисунок 1" o:spid="_x0000_i1026" type="#_x0000_t75" style="width:57pt;height:45.75pt;visibility:visible">
                        <v:imagedata r:id="rId4" o:title=""/>
                      </v:shape>
                    </w:pict>
                  </w:r>
                </w:p>
              </w:txbxContent>
            </v:textbox>
          </v:shape>
        </w:pict>
      </w:r>
      <w:r w:rsidRPr="004174C4">
        <w:t>МУНИЦИПАЛЬНЫЙ РАЙОН                                            МУНИЦИПАЛДЫГ РАЙОН</w:t>
      </w:r>
    </w:p>
    <w:p w:rsidR="00EE4CB4" w:rsidRPr="004174C4" w:rsidRDefault="00EE4CB4" w:rsidP="003C3600">
      <w:r w:rsidRPr="004174C4">
        <w:t>«УЛУГ-ХЕМСКИЙ КОЖУУН                                            «ТЫВА РЕСПУБЛИКАНЫН</w:t>
      </w:r>
    </w:p>
    <w:p w:rsidR="00EE4CB4" w:rsidRPr="004174C4" w:rsidRDefault="00EE4CB4" w:rsidP="003C3600">
      <w:r w:rsidRPr="004174C4">
        <w:t xml:space="preserve">    РЕСПУБЛИКИ ТЫВА»                                                       УЛУГ-ХЕМ КОЖУУНУ»</w:t>
      </w:r>
    </w:p>
    <w:p w:rsidR="00EE4CB4" w:rsidRPr="004174C4" w:rsidRDefault="00EE4CB4" w:rsidP="003C3600"/>
    <w:p w:rsidR="00EE4CB4" w:rsidRPr="004174C4" w:rsidRDefault="00EE4CB4" w:rsidP="003C3600">
      <w:pPr>
        <w:pBdr>
          <w:bottom w:val="single" w:sz="12" w:space="1" w:color="auto"/>
        </w:pBdr>
      </w:pPr>
    </w:p>
    <w:p w:rsidR="00EE4CB4" w:rsidRDefault="00EE4CB4" w:rsidP="003C3600">
      <w:pPr>
        <w:jc w:val="center"/>
        <w:rPr>
          <w:b/>
          <w:bCs/>
        </w:rPr>
      </w:pPr>
    </w:p>
    <w:p w:rsidR="00EE4CB4" w:rsidRPr="00BD7EDE" w:rsidRDefault="00EE4CB4" w:rsidP="003C3600">
      <w:pPr>
        <w:jc w:val="center"/>
        <w:rPr>
          <w:b/>
          <w:sz w:val="28"/>
          <w:szCs w:val="28"/>
        </w:rPr>
      </w:pPr>
      <w:r w:rsidRPr="00BD7EDE">
        <w:rPr>
          <w:b/>
          <w:sz w:val="28"/>
          <w:szCs w:val="28"/>
        </w:rPr>
        <w:t>ПОСТАНОВЛЕНИЕ</w:t>
      </w:r>
    </w:p>
    <w:p w:rsidR="00EE4CB4" w:rsidRDefault="00EE4CB4" w:rsidP="003C3600">
      <w:pPr>
        <w:jc w:val="center"/>
        <w:rPr>
          <w:sz w:val="28"/>
          <w:szCs w:val="28"/>
        </w:rPr>
      </w:pPr>
      <w:r w:rsidRPr="00BD7EDE">
        <w:rPr>
          <w:sz w:val="28"/>
          <w:szCs w:val="28"/>
        </w:rPr>
        <w:t xml:space="preserve"> администрации Улуг-Хемского кожууна</w:t>
      </w:r>
    </w:p>
    <w:p w:rsidR="00EE4CB4" w:rsidRPr="00BD7EDE" w:rsidRDefault="00EE4CB4" w:rsidP="003C3600">
      <w:pPr>
        <w:jc w:val="center"/>
        <w:rPr>
          <w:sz w:val="28"/>
          <w:szCs w:val="28"/>
        </w:rPr>
      </w:pPr>
    </w:p>
    <w:p w:rsidR="00EE4CB4" w:rsidRPr="00BD7EDE" w:rsidRDefault="00EE4CB4" w:rsidP="003C3600">
      <w:pPr>
        <w:jc w:val="center"/>
        <w:rPr>
          <w:sz w:val="28"/>
          <w:szCs w:val="28"/>
        </w:rPr>
      </w:pPr>
      <w:r w:rsidRPr="00BD7EDE">
        <w:rPr>
          <w:sz w:val="28"/>
          <w:szCs w:val="28"/>
        </w:rPr>
        <w:t xml:space="preserve">Улуг-Хем кожуун чагыргазынын </w:t>
      </w:r>
    </w:p>
    <w:p w:rsidR="00EE4CB4" w:rsidRDefault="00EE4CB4" w:rsidP="003C3600">
      <w:pPr>
        <w:jc w:val="center"/>
        <w:rPr>
          <w:b/>
          <w:sz w:val="28"/>
          <w:szCs w:val="28"/>
        </w:rPr>
      </w:pPr>
      <w:r w:rsidRPr="00BD7EDE">
        <w:rPr>
          <w:b/>
          <w:sz w:val="28"/>
          <w:szCs w:val="28"/>
        </w:rPr>
        <w:t>ДОКТААЛЫ</w:t>
      </w:r>
    </w:p>
    <w:p w:rsidR="00EE4CB4" w:rsidRPr="00BD7EDE" w:rsidRDefault="00EE4CB4" w:rsidP="003C3600">
      <w:pPr>
        <w:jc w:val="center"/>
        <w:rPr>
          <w:b/>
          <w:sz w:val="28"/>
          <w:szCs w:val="28"/>
        </w:rPr>
      </w:pPr>
    </w:p>
    <w:p w:rsidR="00EE4CB4" w:rsidRDefault="00EE4CB4" w:rsidP="003C3600">
      <w:pPr>
        <w:jc w:val="center"/>
        <w:rPr>
          <w:sz w:val="28"/>
          <w:szCs w:val="28"/>
        </w:rPr>
      </w:pPr>
      <w:r w:rsidRPr="00BD7EDE">
        <w:rPr>
          <w:sz w:val="28"/>
          <w:szCs w:val="28"/>
        </w:rPr>
        <w:t>от «</w:t>
      </w:r>
      <w:r>
        <w:rPr>
          <w:sz w:val="28"/>
          <w:szCs w:val="28"/>
        </w:rPr>
        <w:t xml:space="preserve">  10   »</w:t>
      </w:r>
      <w:r w:rsidRPr="00BD7EDE">
        <w:rPr>
          <w:sz w:val="28"/>
          <w:szCs w:val="28"/>
        </w:rPr>
        <w:t xml:space="preserve"> </w:t>
      </w:r>
      <w:r>
        <w:rPr>
          <w:sz w:val="28"/>
          <w:szCs w:val="28"/>
        </w:rPr>
        <w:t>апреля  2014</w:t>
      </w:r>
      <w:r w:rsidRPr="00BD7EDE">
        <w:rPr>
          <w:sz w:val="28"/>
          <w:szCs w:val="28"/>
        </w:rPr>
        <w:t>года №</w:t>
      </w:r>
      <w:r>
        <w:rPr>
          <w:sz w:val="28"/>
          <w:szCs w:val="28"/>
        </w:rPr>
        <w:t>_459__</w:t>
      </w:r>
    </w:p>
    <w:p w:rsidR="00EE4CB4" w:rsidRDefault="00EE4CB4" w:rsidP="000735F7">
      <w:pPr>
        <w:spacing w:line="360" w:lineRule="auto"/>
        <w:jc w:val="center"/>
        <w:rPr>
          <w:b/>
        </w:rPr>
      </w:pPr>
    </w:p>
    <w:p w:rsidR="00EE4CB4" w:rsidRPr="003C3600" w:rsidRDefault="00EE4CB4" w:rsidP="000735F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 организации муниципального земельного контроля на территории Улуг-Хемского района.</w:t>
      </w:r>
    </w:p>
    <w:p w:rsidR="00EE4CB4" w:rsidRDefault="00EE4CB4" w:rsidP="000735F7">
      <w:pPr>
        <w:jc w:val="center"/>
      </w:pPr>
    </w:p>
    <w:p w:rsidR="00EE4CB4" w:rsidRDefault="00EE4CB4" w:rsidP="000735F7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ст.72 Земельным кодекса Российской Федерации от 25.10.2001г. № 136-ФЗ, Федеральным законом от 25.10.2001г. № 137-ФЗ « О введении в действие Земельного кодекса Российской Федерации , </w:t>
      </w:r>
      <w:r w:rsidRPr="00A47F36">
        <w:rPr>
          <w:sz w:val="28"/>
          <w:szCs w:val="28"/>
        </w:rPr>
        <w:fldChar w:fldCharType="begin"/>
      </w:r>
      <w:r w:rsidRPr="00A47F36">
        <w:rPr>
          <w:sz w:val="28"/>
          <w:szCs w:val="28"/>
        </w:rPr>
        <w:instrText xml:space="preserve">HYPERLINK consultantplus://offline/ref=D29E4EE0DFF50436B634FC187D5820F20095E0B4B4B73925D789555282A2548BBF6B238EC0BBE91D7E4522O1I7L </w:instrText>
      </w:r>
      <w:r w:rsidRPr="00766BC7">
        <w:rPr>
          <w:sz w:val="28"/>
          <w:szCs w:val="28"/>
        </w:rPr>
      </w:r>
      <w:r w:rsidRPr="00A47F36"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администрация Улуг-Хемского кожууна </w:t>
      </w:r>
      <w:r w:rsidRPr="003C3600">
        <w:rPr>
          <w:b/>
          <w:sz w:val="28"/>
          <w:szCs w:val="28"/>
        </w:rPr>
        <w:t>ПОСТАНОВЛЯЕТ</w:t>
      </w:r>
      <w:r>
        <w:rPr>
          <w:sz w:val="28"/>
          <w:szCs w:val="28"/>
        </w:rPr>
        <w:t xml:space="preserve">:      </w:t>
      </w:r>
    </w:p>
    <w:p w:rsidR="00EE4CB4" w:rsidRPr="00A47F36" w:rsidRDefault="00EE4CB4" w:rsidP="000735F7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EE4CB4" w:rsidRDefault="00EE4CB4" w:rsidP="000735F7">
      <w:pPr>
        <w:pStyle w:val="ConsPlusCell"/>
        <w:tabs>
          <w:tab w:val="left" w:pos="993"/>
        </w:tabs>
        <w:ind w:firstLine="709"/>
        <w:jc w:val="both"/>
      </w:pPr>
      <w:r w:rsidRPr="00A47F36">
        <w:fldChar w:fldCharType="end"/>
      </w:r>
      <w:bookmarkStart w:id="0" w:name="Par13"/>
      <w:bookmarkEnd w:id="0"/>
      <w:r>
        <w:t>1. Наделить полномочиями по составлению актов о проведении проверок соблюдения земельного законодательства и обнаруженных нарушениях, установленных правовыми актами правил использования земельных участков, присвоив статус муниципального инспектора, следующих должностных лиц:</w:t>
      </w:r>
    </w:p>
    <w:p w:rsidR="00EE4CB4" w:rsidRDefault="00EE4CB4" w:rsidP="000735F7">
      <w:pPr>
        <w:pStyle w:val="ConsPlusCell"/>
        <w:tabs>
          <w:tab w:val="left" w:pos="993"/>
        </w:tabs>
        <w:ind w:firstLine="709"/>
        <w:jc w:val="both"/>
      </w:pPr>
      <w:r>
        <w:t>По сельскому поселению сумон Арыг-Узюнский: -Балчый Мерген Очуровича, Главу сельского поселения сумон Арыг-Узюнский.</w:t>
      </w:r>
    </w:p>
    <w:p w:rsidR="00EE4CB4" w:rsidRDefault="00EE4CB4" w:rsidP="000735F7">
      <w:pPr>
        <w:pStyle w:val="ConsPlusCell"/>
        <w:tabs>
          <w:tab w:val="left" w:pos="993"/>
        </w:tabs>
        <w:ind w:firstLine="709"/>
        <w:jc w:val="both"/>
      </w:pPr>
      <w:r>
        <w:t>По сельскому поселению сумон Арыскан: -Дотпе Эрес Кызыл-ооловича, председателя администрации с. Арыскан.</w:t>
      </w:r>
    </w:p>
    <w:p w:rsidR="00EE4CB4" w:rsidRDefault="00EE4CB4" w:rsidP="006D6D08">
      <w:pPr>
        <w:pStyle w:val="ConsPlusCell"/>
        <w:tabs>
          <w:tab w:val="left" w:pos="993"/>
        </w:tabs>
        <w:ind w:firstLine="709"/>
        <w:jc w:val="both"/>
      </w:pPr>
      <w:r>
        <w:t>По сельскому поселению сумон Ийи-Тал: -Болат-оол Евгения Сюмбаевича, председателя администрации с. Ийи-Тал.</w:t>
      </w:r>
    </w:p>
    <w:p w:rsidR="00EE4CB4" w:rsidRDefault="00EE4CB4" w:rsidP="006D6D08">
      <w:pPr>
        <w:pStyle w:val="ConsPlusCell"/>
        <w:tabs>
          <w:tab w:val="left" w:pos="993"/>
        </w:tabs>
        <w:ind w:firstLine="709"/>
        <w:jc w:val="both"/>
      </w:pPr>
      <w:r>
        <w:t>По сельскому поселению сумон Иштии-Хем: -Дадар-оол Олег Кыдат-ооловича, председателя администрации с. Иштии-Хем.</w:t>
      </w:r>
    </w:p>
    <w:p w:rsidR="00EE4CB4" w:rsidRDefault="00EE4CB4" w:rsidP="006D6D08">
      <w:pPr>
        <w:pStyle w:val="ConsPlusCell"/>
        <w:tabs>
          <w:tab w:val="left" w:pos="993"/>
        </w:tabs>
        <w:ind w:firstLine="709"/>
        <w:jc w:val="both"/>
      </w:pPr>
      <w:r>
        <w:t>По сельскому поселению сумон Кок-Чыраанский: -Натпит Начын Владимировича, председателя администрации с. Кок-Чыраанский.</w:t>
      </w:r>
    </w:p>
    <w:p w:rsidR="00EE4CB4" w:rsidRDefault="00EE4CB4" w:rsidP="006D6D08">
      <w:pPr>
        <w:pStyle w:val="ConsPlusCell"/>
        <w:tabs>
          <w:tab w:val="left" w:pos="993"/>
        </w:tabs>
        <w:ind w:firstLine="709"/>
        <w:jc w:val="both"/>
      </w:pPr>
      <w:r>
        <w:t>По сельскому поселению сумон Торгалыгский: -Тюлюш Вадим Сараат-ооловича, председателя администрации с. Торгалыгский.</w:t>
      </w:r>
    </w:p>
    <w:p w:rsidR="00EE4CB4" w:rsidRDefault="00EE4CB4" w:rsidP="007478C4">
      <w:pPr>
        <w:pStyle w:val="ConsPlusCell"/>
        <w:tabs>
          <w:tab w:val="left" w:pos="993"/>
        </w:tabs>
        <w:ind w:firstLine="709"/>
        <w:jc w:val="both"/>
      </w:pPr>
      <w:r>
        <w:t xml:space="preserve">По сельскому поселению сумон Хайыраканский: -Доржу Юрий Шагдыр-ооловича, председателя администрации с. Хайыраканский </w:t>
      </w:r>
    </w:p>
    <w:p w:rsidR="00EE4CB4" w:rsidRDefault="00EE4CB4" w:rsidP="006D6D08">
      <w:pPr>
        <w:pStyle w:val="ConsPlusCell"/>
        <w:tabs>
          <w:tab w:val="left" w:pos="993"/>
        </w:tabs>
        <w:ind w:firstLine="709"/>
        <w:jc w:val="both"/>
      </w:pPr>
      <w:r>
        <w:t>По сельскому поселению сумон Чаатинский: -Дадар-оол Ахмед Белековича, и.о. председателя администрации с. Чаатинский.</w:t>
      </w:r>
    </w:p>
    <w:p w:rsidR="00EE4CB4" w:rsidRDefault="00EE4CB4" w:rsidP="006D6D08">
      <w:pPr>
        <w:pStyle w:val="ConsPlusCell"/>
        <w:tabs>
          <w:tab w:val="left" w:pos="993"/>
        </w:tabs>
        <w:ind w:firstLine="709"/>
        <w:jc w:val="both"/>
      </w:pPr>
      <w:r>
        <w:t>По сельскому поселению сумон Эйлиг-Хемский: -Дакыр-оол Наталья Васильевну, председателя администрации с. Эйлиг-Хемский.</w:t>
      </w:r>
    </w:p>
    <w:p w:rsidR="00EE4CB4" w:rsidRDefault="00EE4CB4" w:rsidP="006D6D08">
      <w:pPr>
        <w:pStyle w:val="ConsPlusCell"/>
        <w:tabs>
          <w:tab w:val="left" w:pos="993"/>
        </w:tabs>
        <w:ind w:firstLine="709"/>
        <w:jc w:val="both"/>
      </w:pPr>
      <w:r>
        <w:t>По городскому поселению город Шагонар: -Кара-Монгуш Алёна Сергеевна, специалист администрации г. Шагонар.</w:t>
      </w:r>
    </w:p>
    <w:p w:rsidR="00EE4CB4" w:rsidRDefault="00EE4CB4" w:rsidP="006D6D08">
      <w:pPr>
        <w:pStyle w:val="ConsPlusCell"/>
        <w:tabs>
          <w:tab w:val="left" w:pos="993"/>
        </w:tabs>
        <w:ind w:firstLine="709"/>
        <w:jc w:val="both"/>
      </w:pPr>
      <w:r>
        <w:t>По межселенной территории и землям сельскохозяйственного назначения Улуг-хемского района: -Доспан Николай Комбуевича, главного агронома Управления Сельского хозяйства Улуг-Хемского кожууна.</w:t>
      </w:r>
    </w:p>
    <w:p w:rsidR="00EE4CB4" w:rsidRDefault="00EE4CB4" w:rsidP="006D6D08">
      <w:pPr>
        <w:pStyle w:val="ConsPlusCell"/>
        <w:tabs>
          <w:tab w:val="left" w:pos="993"/>
        </w:tabs>
        <w:ind w:firstLine="709"/>
        <w:jc w:val="both"/>
      </w:pPr>
      <w:r>
        <w:t>2. Уполномоченным лицам составить план проверок по осуществлению муниципального контроля и отчетность за использованием земель на территории муниципальных образований.</w:t>
      </w:r>
    </w:p>
    <w:p w:rsidR="00EE4CB4" w:rsidRDefault="00EE4CB4" w:rsidP="006D6D08">
      <w:pPr>
        <w:pStyle w:val="ConsPlusCell"/>
        <w:tabs>
          <w:tab w:val="left" w:pos="993"/>
        </w:tabs>
        <w:ind w:firstLine="709"/>
        <w:jc w:val="both"/>
      </w:pPr>
      <w:r>
        <w:t>3. Контроль за исполнением настоящего постановления возложить на первого заместителя председателя администрации по экономическому развитию Распопову О.М.</w:t>
      </w:r>
    </w:p>
    <w:p w:rsidR="00EE4CB4" w:rsidRDefault="00EE4CB4" w:rsidP="004756BF">
      <w:pPr>
        <w:pStyle w:val="ConsPlusCell"/>
        <w:tabs>
          <w:tab w:val="left" w:pos="993"/>
        </w:tabs>
        <w:jc w:val="both"/>
      </w:pPr>
    </w:p>
    <w:p w:rsidR="00EE4CB4" w:rsidRPr="001E7A4F" w:rsidRDefault="00EE4CB4" w:rsidP="000735F7">
      <w:pPr>
        <w:pStyle w:val="ConsPlusCell"/>
        <w:tabs>
          <w:tab w:val="left" w:pos="993"/>
        </w:tabs>
        <w:ind w:firstLine="709"/>
        <w:jc w:val="both"/>
      </w:pPr>
    </w:p>
    <w:p w:rsidR="00EE4CB4" w:rsidRDefault="00EE4CB4" w:rsidP="000735F7">
      <w:pPr>
        <w:widowControl w:val="0"/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</w:p>
    <w:p w:rsidR="00EE4CB4" w:rsidRDefault="00EE4CB4" w:rsidP="00CF6F88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EE4CB4" w:rsidRDefault="00EE4CB4" w:rsidP="00CF6F88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EE4CB4" w:rsidRDefault="00EE4CB4" w:rsidP="000735F7">
      <w:pPr>
        <w:autoSpaceDE w:val="0"/>
        <w:autoSpaceDN w:val="0"/>
        <w:adjustRightInd w:val="0"/>
        <w:jc w:val="both"/>
        <w:outlineLvl w:val="0"/>
      </w:pPr>
    </w:p>
    <w:p w:rsidR="00EE4CB4" w:rsidRDefault="00EE4CB4" w:rsidP="000735F7">
      <w:pPr>
        <w:autoSpaceDE w:val="0"/>
        <w:autoSpaceDN w:val="0"/>
        <w:adjustRightInd w:val="0"/>
        <w:jc w:val="right"/>
        <w:outlineLvl w:val="0"/>
      </w:pPr>
    </w:p>
    <w:p w:rsidR="00EE4CB4" w:rsidRDefault="00EE4CB4" w:rsidP="000735F7">
      <w:pPr>
        <w:autoSpaceDE w:val="0"/>
        <w:autoSpaceDN w:val="0"/>
        <w:adjustRightInd w:val="0"/>
        <w:jc w:val="right"/>
        <w:outlineLvl w:val="0"/>
      </w:pPr>
    </w:p>
    <w:p w:rsidR="00EE4CB4" w:rsidRDefault="00EE4CB4" w:rsidP="000735F7">
      <w:pPr>
        <w:autoSpaceDE w:val="0"/>
        <w:autoSpaceDN w:val="0"/>
        <w:adjustRightInd w:val="0"/>
        <w:jc w:val="right"/>
        <w:outlineLvl w:val="0"/>
        <w:rPr>
          <w:b/>
        </w:rPr>
      </w:pPr>
    </w:p>
    <w:p w:rsidR="00EE4CB4" w:rsidRDefault="00EE4CB4" w:rsidP="000735F7">
      <w:pPr>
        <w:autoSpaceDE w:val="0"/>
        <w:autoSpaceDN w:val="0"/>
        <w:adjustRightInd w:val="0"/>
        <w:jc w:val="right"/>
        <w:outlineLvl w:val="0"/>
        <w:rPr>
          <w:b/>
        </w:rPr>
      </w:pPr>
    </w:p>
    <w:p w:rsidR="00EE4CB4" w:rsidRPr="0065230D" w:rsidRDefault="00EE4CB4" w:rsidP="004756BF">
      <w:pPr>
        <w:ind w:left="840"/>
        <w:rPr>
          <w:sz w:val="28"/>
          <w:szCs w:val="28"/>
        </w:rPr>
      </w:pPr>
      <w:r w:rsidRPr="0065230D">
        <w:rPr>
          <w:sz w:val="28"/>
          <w:szCs w:val="28"/>
        </w:rPr>
        <w:t>Председатель</w:t>
      </w:r>
    </w:p>
    <w:p w:rsidR="00EE4CB4" w:rsidRPr="0065230D" w:rsidRDefault="00EE4CB4" w:rsidP="004756BF">
      <w:pPr>
        <w:rPr>
          <w:sz w:val="28"/>
          <w:szCs w:val="28"/>
        </w:rPr>
      </w:pPr>
      <w:r w:rsidRPr="0065230D">
        <w:rPr>
          <w:sz w:val="28"/>
          <w:szCs w:val="28"/>
        </w:rPr>
        <w:t xml:space="preserve">администрации кожууна:                               </w:t>
      </w:r>
      <w:r>
        <w:rPr>
          <w:sz w:val="28"/>
          <w:szCs w:val="28"/>
        </w:rPr>
        <w:t xml:space="preserve">                      </w:t>
      </w:r>
      <w:r w:rsidRPr="0065230D">
        <w:rPr>
          <w:sz w:val="28"/>
          <w:szCs w:val="28"/>
        </w:rPr>
        <w:t xml:space="preserve">      М.Анай-оол</w:t>
      </w:r>
    </w:p>
    <w:p w:rsidR="00EE4CB4" w:rsidRDefault="00EE4CB4" w:rsidP="004756BF">
      <w:pPr>
        <w:autoSpaceDE w:val="0"/>
        <w:autoSpaceDN w:val="0"/>
        <w:adjustRightInd w:val="0"/>
        <w:outlineLvl w:val="0"/>
        <w:rPr>
          <w:b/>
        </w:rPr>
      </w:pPr>
    </w:p>
    <w:p w:rsidR="00EE4CB4" w:rsidRDefault="00EE4CB4" w:rsidP="000735F7">
      <w:pPr>
        <w:autoSpaceDE w:val="0"/>
        <w:autoSpaceDN w:val="0"/>
        <w:adjustRightInd w:val="0"/>
        <w:jc w:val="right"/>
        <w:outlineLvl w:val="0"/>
        <w:rPr>
          <w:b/>
        </w:rPr>
      </w:pPr>
    </w:p>
    <w:p w:rsidR="00EE4CB4" w:rsidRDefault="00EE4CB4" w:rsidP="000735F7">
      <w:pPr>
        <w:autoSpaceDE w:val="0"/>
        <w:autoSpaceDN w:val="0"/>
        <w:adjustRightInd w:val="0"/>
        <w:jc w:val="right"/>
        <w:outlineLvl w:val="0"/>
        <w:rPr>
          <w:b/>
        </w:rPr>
      </w:pPr>
    </w:p>
    <w:p w:rsidR="00EE4CB4" w:rsidRDefault="00EE4CB4" w:rsidP="000735F7">
      <w:pPr>
        <w:autoSpaceDE w:val="0"/>
        <w:autoSpaceDN w:val="0"/>
        <w:adjustRightInd w:val="0"/>
        <w:jc w:val="right"/>
        <w:outlineLvl w:val="0"/>
        <w:rPr>
          <w:b/>
        </w:rPr>
      </w:pPr>
    </w:p>
    <w:p w:rsidR="00EE4CB4" w:rsidRDefault="00EE4CB4" w:rsidP="000735F7"/>
    <w:p w:rsidR="00EE4CB4" w:rsidRDefault="00EE4CB4" w:rsidP="000735F7"/>
    <w:p w:rsidR="00EE4CB4" w:rsidRDefault="00EE4CB4"/>
    <w:sectPr w:rsidR="00EE4CB4" w:rsidSect="00D47047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D7A8B"/>
    <w:rsid w:val="00066637"/>
    <w:rsid w:val="000735F7"/>
    <w:rsid w:val="00074616"/>
    <w:rsid w:val="00082DB2"/>
    <w:rsid w:val="00083785"/>
    <w:rsid w:val="00096E7C"/>
    <w:rsid w:val="000C5467"/>
    <w:rsid w:val="00102DB2"/>
    <w:rsid w:val="00124BE7"/>
    <w:rsid w:val="00146467"/>
    <w:rsid w:val="00180B2D"/>
    <w:rsid w:val="00186D2A"/>
    <w:rsid w:val="001E7A4F"/>
    <w:rsid w:val="002C4B43"/>
    <w:rsid w:val="003B4C50"/>
    <w:rsid w:val="003C3600"/>
    <w:rsid w:val="003F3CC8"/>
    <w:rsid w:val="003F7E87"/>
    <w:rsid w:val="00411B43"/>
    <w:rsid w:val="00413103"/>
    <w:rsid w:val="004174C4"/>
    <w:rsid w:val="00425CB8"/>
    <w:rsid w:val="0045631A"/>
    <w:rsid w:val="004656D8"/>
    <w:rsid w:val="004756BF"/>
    <w:rsid w:val="00480FD6"/>
    <w:rsid w:val="004A6653"/>
    <w:rsid w:val="004D3FC4"/>
    <w:rsid w:val="005254A5"/>
    <w:rsid w:val="0065230D"/>
    <w:rsid w:val="006D6D08"/>
    <w:rsid w:val="00712F5A"/>
    <w:rsid w:val="007478C4"/>
    <w:rsid w:val="00766BC7"/>
    <w:rsid w:val="00775BAE"/>
    <w:rsid w:val="00784D0B"/>
    <w:rsid w:val="007A3D42"/>
    <w:rsid w:val="007C16AF"/>
    <w:rsid w:val="00874910"/>
    <w:rsid w:val="00895D07"/>
    <w:rsid w:val="008A2F81"/>
    <w:rsid w:val="008D2025"/>
    <w:rsid w:val="008F4365"/>
    <w:rsid w:val="00994CAD"/>
    <w:rsid w:val="00A0686F"/>
    <w:rsid w:val="00A16D99"/>
    <w:rsid w:val="00A3080E"/>
    <w:rsid w:val="00A47F36"/>
    <w:rsid w:val="00B02EB6"/>
    <w:rsid w:val="00B82790"/>
    <w:rsid w:val="00BA0979"/>
    <w:rsid w:val="00BA6D5A"/>
    <w:rsid w:val="00BD7A8B"/>
    <w:rsid w:val="00BD7EDE"/>
    <w:rsid w:val="00CA764E"/>
    <w:rsid w:val="00CB15AA"/>
    <w:rsid w:val="00CC6E53"/>
    <w:rsid w:val="00CF6F88"/>
    <w:rsid w:val="00D00FA2"/>
    <w:rsid w:val="00D47047"/>
    <w:rsid w:val="00D661B9"/>
    <w:rsid w:val="00DB1F09"/>
    <w:rsid w:val="00DE2177"/>
    <w:rsid w:val="00DF0CAD"/>
    <w:rsid w:val="00EE3389"/>
    <w:rsid w:val="00EE4CB4"/>
    <w:rsid w:val="00F010D1"/>
    <w:rsid w:val="00F24D1A"/>
    <w:rsid w:val="00F6089F"/>
    <w:rsid w:val="00F72CBF"/>
    <w:rsid w:val="00FA75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35F7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nsPlusCell">
    <w:name w:val="ConsPlusCell"/>
    <w:uiPriority w:val="99"/>
    <w:rsid w:val="000735F7"/>
    <w:pPr>
      <w:autoSpaceDE w:val="0"/>
      <w:autoSpaceDN w:val="0"/>
      <w:adjustRightInd w:val="0"/>
    </w:pPr>
    <w:rPr>
      <w:rFonts w:ascii="Times New Roman" w:eastAsia="Times New Roman" w:hAnsi="Times New Roman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rsid w:val="003C360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C3600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188</TotalTime>
  <Pages>2</Pages>
  <Words>436</Words>
  <Characters>2487</Characters>
  <Application>Microsoft Office Outlook</Application>
  <DocSecurity>0</DocSecurity>
  <Lines>0</Lines>
  <Paragraphs>0</Paragraphs>
  <ScaleCrop>false</ScaleCrop>
  <Company>Home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см</dc:creator>
  <cp:keywords/>
  <dc:description/>
  <cp:lastModifiedBy>Росреестр</cp:lastModifiedBy>
  <cp:revision>13</cp:revision>
  <cp:lastPrinted>2013-11-14T09:37:00Z</cp:lastPrinted>
  <dcterms:created xsi:type="dcterms:W3CDTF">2013-05-01T10:29:00Z</dcterms:created>
  <dcterms:modified xsi:type="dcterms:W3CDTF">2014-04-14T07:05:00Z</dcterms:modified>
</cp:coreProperties>
</file>